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D" w:rsidRDefault="00120722">
      <w:pPr>
        <w:tabs>
          <w:tab w:val="left" w:pos="672"/>
          <w:tab w:val="center" w:pos="4680"/>
        </w:tabs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i/>
          <w:iCs/>
          <w:sz w:val="22"/>
          <w:szCs w:val="22"/>
        </w:rPr>
        <w:t xml:space="preserve">All New Haven children, birth through 8 are healthy, safe, thriving in </w:t>
      </w:r>
      <w:r>
        <w:rPr>
          <w:rFonts w:ascii="Candara" w:eastAsia="Candara" w:hAnsi="Candara" w:cs="Candara"/>
          <w:i/>
          <w:iCs/>
          <w:sz w:val="22"/>
          <w:szCs w:val="22"/>
        </w:rPr>
        <w:br/>
        <w:t>nurturing families and prepared to be successful lifelong learners.</w:t>
      </w:r>
    </w:p>
    <w:p w:rsidR="00A80F5D" w:rsidRDefault="00A80F5D">
      <w:pPr>
        <w:jc w:val="center"/>
        <w:rPr>
          <w:rFonts w:ascii="Candara" w:eastAsia="Candara" w:hAnsi="Candara" w:cs="Candara"/>
        </w:rPr>
      </w:pPr>
    </w:p>
    <w:p w:rsidR="00A80F5D" w:rsidRDefault="00120722">
      <w:pPr>
        <w:jc w:val="center"/>
        <w:rPr>
          <w:rFonts w:ascii="Candara" w:eastAsia="Candara" w:hAnsi="Candara" w:cs="Candara"/>
        </w:rPr>
      </w:pPr>
      <w:r>
        <w:rPr>
          <w:rFonts w:ascii="Candara" w:eastAsia="Candara" w:hAnsi="Candara" w:cs="Candara"/>
          <w:b/>
          <w:bCs/>
        </w:rPr>
        <w:t>NHECC Council Meeting Agenda</w:t>
      </w:r>
    </w:p>
    <w:p w:rsidR="00A80F5D" w:rsidRDefault="00F64275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October</w:t>
      </w:r>
      <w:r w:rsidR="003D3432">
        <w:rPr>
          <w:rFonts w:ascii="Candara" w:eastAsia="Candara" w:hAnsi="Candara" w:cs="Candara"/>
          <w:sz w:val="22"/>
          <w:szCs w:val="22"/>
        </w:rPr>
        <w:t xml:space="preserve"> </w:t>
      </w:r>
      <w:r>
        <w:rPr>
          <w:rFonts w:ascii="Candara" w:eastAsia="Candara" w:hAnsi="Candara" w:cs="Candara"/>
          <w:sz w:val="22"/>
          <w:szCs w:val="22"/>
        </w:rPr>
        <w:t>2</w:t>
      </w:r>
      <w:r w:rsidR="00120722">
        <w:rPr>
          <w:rFonts w:ascii="Candara" w:eastAsia="Candara" w:hAnsi="Candara" w:cs="Candara"/>
          <w:sz w:val="22"/>
          <w:szCs w:val="22"/>
        </w:rPr>
        <w:t>, 2019</w:t>
      </w:r>
    </w:p>
    <w:p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Time: 3:00-4:30 pm</w:t>
      </w:r>
    </w:p>
    <w:p w:rsidR="00A80F5D" w:rsidRDefault="00120722">
      <w:pPr>
        <w:jc w:val="center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The United Way of Greater New Haven</w:t>
      </w:r>
    </w:p>
    <w:p w:rsidR="00A80F5D" w:rsidRDefault="00A80F5D">
      <w:pPr>
        <w:widowControl w:val="0"/>
        <w:rPr>
          <w:rFonts w:ascii="Candara" w:eastAsia="Candara" w:hAnsi="Candara" w:cs="Candara"/>
          <w:sz w:val="22"/>
          <w:szCs w:val="22"/>
        </w:rPr>
      </w:pPr>
    </w:p>
    <w:p w:rsidR="00A80F5D" w:rsidRDefault="00120722">
      <w:pPr>
        <w:widowControl w:val="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Welcome and Introductions</w:t>
      </w:r>
    </w:p>
    <w:p w:rsidR="00A80F5D" w:rsidRDefault="00120722">
      <w:pPr>
        <w:widowControl w:val="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Minutes from </w:t>
      </w:r>
      <w:r w:rsidR="00F64275">
        <w:rPr>
          <w:rFonts w:ascii="Candara" w:eastAsia="Candara" w:hAnsi="Candara" w:cs="Candara"/>
        </w:rPr>
        <w:t>September 4</w:t>
      </w:r>
      <w:r>
        <w:rPr>
          <w:rFonts w:ascii="Candara" w:eastAsia="Candara" w:hAnsi="Candara" w:cs="Candara"/>
        </w:rPr>
        <w:t xml:space="preserve">, 2019 Council meeting </w:t>
      </w:r>
      <w:r w:rsidR="000A2C46">
        <w:rPr>
          <w:rFonts w:ascii="Candara" w:eastAsia="Candara" w:hAnsi="Candara" w:cs="Candara"/>
        </w:rPr>
        <w:t>(vote)</w:t>
      </w:r>
    </w:p>
    <w:p w:rsidR="00F71D60" w:rsidRDefault="00F71D60" w:rsidP="00F71D60">
      <w:pPr>
        <w:widowControl w:val="0"/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Presentation by </w:t>
      </w:r>
      <w:r w:rsidRPr="008811E0">
        <w:rPr>
          <w:rFonts w:ascii="Candara" w:hAnsi="Candara" w:cs="Arial"/>
          <w:color w:val="222222"/>
          <w:shd w:val="clear" w:color="auto" w:fill="FFFFFF"/>
        </w:rPr>
        <w:t xml:space="preserve">Thomas </w:t>
      </w:r>
      <w:proofErr w:type="spellStart"/>
      <w:r w:rsidRPr="008811E0">
        <w:rPr>
          <w:rFonts w:ascii="Candara" w:hAnsi="Candara" w:cs="Arial"/>
          <w:color w:val="222222"/>
          <w:shd w:val="clear" w:color="auto" w:fill="FFFFFF"/>
        </w:rPr>
        <w:t>Hennick</w:t>
      </w:r>
      <w:proofErr w:type="spellEnd"/>
      <w:r w:rsidRPr="008811E0">
        <w:rPr>
          <w:rFonts w:ascii="Candara" w:hAnsi="Candara" w:cs="Arial"/>
          <w:color w:val="222222"/>
          <w:shd w:val="clear" w:color="auto" w:fill="FFFFFF"/>
        </w:rPr>
        <w:t xml:space="preserve"> from the CT Freedom of Information</w:t>
      </w:r>
      <w:r>
        <w:rPr>
          <w:rFonts w:ascii="Candara" w:eastAsia="Candara" w:hAnsi="Candara" w:cs="Candara"/>
        </w:rPr>
        <w:t>:</w:t>
      </w:r>
    </w:p>
    <w:p w:rsidR="00F71D60" w:rsidRPr="00F71D60" w:rsidRDefault="00F71D60" w:rsidP="00F71D60">
      <w:pPr>
        <w:pStyle w:val="ListParagraph"/>
        <w:widowControl w:val="0"/>
        <w:numPr>
          <w:ilvl w:val="0"/>
          <w:numId w:val="21"/>
        </w:numPr>
        <w:rPr>
          <w:rFonts w:ascii="Candara" w:eastAsia="Candara" w:hAnsi="Candara" w:cs="Candara"/>
        </w:rPr>
      </w:pPr>
      <w:r w:rsidRPr="00F71D60">
        <w:rPr>
          <w:rFonts w:ascii="Candara" w:hAnsi="Candara" w:cs="Arial"/>
          <w:color w:val="222222"/>
          <w:shd w:val="clear" w:color="auto" w:fill="FFFFFF"/>
        </w:rPr>
        <w:t>Overview of Open meeting laws</w:t>
      </w:r>
    </w:p>
    <w:p w:rsidR="00F324E1" w:rsidRPr="00D21CBC" w:rsidRDefault="00C7197A" w:rsidP="00D21CBC">
      <w:pPr>
        <w:widowControl w:val="0"/>
        <w:ind w:left="360"/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School Readiness Project Director Report</w:t>
      </w:r>
      <w:r w:rsidR="00D21CBC">
        <w:rPr>
          <w:rFonts w:ascii="Candara" w:eastAsia="Candara" w:hAnsi="Candara" w:cs="Candara"/>
        </w:rPr>
        <w:t xml:space="preserve"> (information)</w:t>
      </w:r>
    </w:p>
    <w:p w:rsidR="00A80F5D" w:rsidRDefault="00F27604" w:rsidP="00F54346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  <w:r w:rsidR="00F54346">
        <w:rPr>
          <w:rFonts w:ascii="Candara" w:eastAsia="Candara" w:hAnsi="Candara" w:cs="Candara"/>
        </w:rPr>
        <w:t xml:space="preserve"> </w:t>
      </w:r>
      <w:r w:rsidR="00120722">
        <w:rPr>
          <w:rFonts w:ascii="Candara" w:eastAsia="Candara" w:hAnsi="Candara" w:cs="Candara"/>
        </w:rPr>
        <w:t xml:space="preserve">Financial </w:t>
      </w:r>
      <w:r w:rsidR="00A51956">
        <w:rPr>
          <w:rFonts w:ascii="Candara" w:eastAsia="Candara" w:hAnsi="Candara" w:cs="Candara"/>
        </w:rPr>
        <w:t xml:space="preserve">Budget </w:t>
      </w:r>
      <w:r w:rsidR="00120722">
        <w:rPr>
          <w:rFonts w:ascii="Candara" w:eastAsia="Candara" w:hAnsi="Candara" w:cs="Candara"/>
        </w:rPr>
        <w:t>repor</w:t>
      </w:r>
      <w:bookmarkStart w:id="0" w:name="_GoBack"/>
      <w:bookmarkEnd w:id="0"/>
      <w:r w:rsidR="00120722">
        <w:rPr>
          <w:rFonts w:ascii="Candara" w:eastAsia="Candara" w:hAnsi="Candara" w:cs="Candara"/>
        </w:rPr>
        <w:t>t</w:t>
      </w:r>
      <w:r w:rsidR="00A51956">
        <w:rPr>
          <w:rFonts w:ascii="Candara" w:eastAsia="Candara" w:hAnsi="Candara" w:cs="Candara"/>
        </w:rPr>
        <w:t>:</w:t>
      </w:r>
    </w:p>
    <w:p w:rsidR="00A51956" w:rsidRDefault="00C059C2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 w:rsidRPr="006E59E4">
        <w:rPr>
          <w:rFonts w:ascii="Candara" w:eastAsia="Candara" w:hAnsi="Candara" w:cs="Candara"/>
        </w:rPr>
        <w:t>Budget (Handout)</w:t>
      </w:r>
    </w:p>
    <w:p w:rsidR="00113282" w:rsidRPr="006E59E4" w:rsidRDefault="00113282" w:rsidP="00A51956">
      <w:pPr>
        <w:pStyle w:val="ListParagraph"/>
        <w:widowControl w:val="0"/>
        <w:numPr>
          <w:ilvl w:val="0"/>
          <w:numId w:val="17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Website</w:t>
      </w:r>
    </w:p>
    <w:p w:rsidR="008811E0" w:rsidRDefault="00F71D60" w:rsidP="00F65E7E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</w:t>
      </w:r>
      <w:r w:rsidR="00F65E7E">
        <w:rPr>
          <w:rFonts w:ascii="Candara" w:eastAsia="Candara" w:hAnsi="Candara" w:cs="Candara"/>
        </w:rPr>
        <w:t xml:space="preserve"> </w:t>
      </w:r>
      <w:r w:rsidR="00F54346">
        <w:rPr>
          <w:rFonts w:ascii="Candara" w:eastAsia="Candara" w:hAnsi="Candara" w:cs="Candara"/>
        </w:rPr>
        <w:t xml:space="preserve"> </w:t>
      </w:r>
      <w:r w:rsidR="00772CB0">
        <w:rPr>
          <w:rFonts w:ascii="Candara" w:eastAsia="Candara" w:hAnsi="Candara" w:cs="Candara"/>
        </w:rPr>
        <w:t xml:space="preserve">Neighborhood </w:t>
      </w:r>
      <w:r w:rsidR="008811E0">
        <w:rPr>
          <w:rFonts w:ascii="Candara" w:eastAsia="Candara" w:hAnsi="Candara" w:cs="Candara"/>
        </w:rPr>
        <w:t xml:space="preserve">Community </w:t>
      </w:r>
      <w:r w:rsidR="00772CB0">
        <w:rPr>
          <w:rFonts w:ascii="Candara" w:eastAsia="Candara" w:hAnsi="Candara" w:cs="Candara"/>
        </w:rPr>
        <w:t>Canvassing</w:t>
      </w:r>
      <w:r w:rsidR="008811E0">
        <w:rPr>
          <w:rFonts w:ascii="Candara" w:eastAsia="Candara" w:hAnsi="Candara" w:cs="Candara"/>
        </w:rPr>
        <w:t xml:space="preserve"> </w:t>
      </w:r>
      <w:r w:rsidR="006871E4">
        <w:rPr>
          <w:rFonts w:ascii="Candara" w:eastAsia="Candara" w:hAnsi="Candara" w:cs="Candara"/>
        </w:rPr>
        <w:t xml:space="preserve">Assessment </w:t>
      </w:r>
      <w:r w:rsidR="008811E0">
        <w:rPr>
          <w:rFonts w:ascii="Candara" w:eastAsia="Candara" w:hAnsi="Candara" w:cs="Candara"/>
        </w:rPr>
        <w:t>(</w:t>
      </w:r>
      <w:r w:rsidR="00D21CBC">
        <w:rPr>
          <w:rFonts w:ascii="Candara" w:eastAsia="Candara" w:hAnsi="Candara" w:cs="Candara"/>
        </w:rPr>
        <w:t>information</w:t>
      </w:r>
      <w:r w:rsidR="008811E0">
        <w:rPr>
          <w:rFonts w:ascii="Candara" w:eastAsia="Candara" w:hAnsi="Candara" w:cs="Candara"/>
        </w:rPr>
        <w:t>)</w:t>
      </w:r>
    </w:p>
    <w:p w:rsidR="00A80F5D" w:rsidRDefault="00772CB0" w:rsidP="00F65E7E">
      <w:pPr>
        <w:widowControl w:val="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      </w:t>
      </w:r>
      <w:r w:rsidR="00F54346">
        <w:rPr>
          <w:rFonts w:ascii="Candara" w:eastAsia="Candara" w:hAnsi="Candara" w:cs="Candara"/>
        </w:rPr>
        <w:t>Committee</w:t>
      </w:r>
      <w:r w:rsidR="00A51956">
        <w:rPr>
          <w:rFonts w:ascii="Candara" w:eastAsia="Candara" w:hAnsi="Candara" w:cs="Candara"/>
        </w:rPr>
        <w:t>s Review</w:t>
      </w:r>
      <w:r w:rsidR="006871E4">
        <w:rPr>
          <w:rFonts w:ascii="Candara" w:eastAsia="Candara" w:hAnsi="Candara" w:cs="Candara"/>
        </w:rPr>
        <w:t>:</w:t>
      </w:r>
      <w:r w:rsidR="00A51956">
        <w:rPr>
          <w:rFonts w:ascii="Candara" w:eastAsia="Candara" w:hAnsi="Candara" w:cs="Candara"/>
        </w:rPr>
        <w:t xml:space="preserve"> (</w:t>
      </w:r>
      <w:r w:rsidR="00120722">
        <w:rPr>
          <w:rFonts w:ascii="Candara" w:eastAsia="Candara" w:hAnsi="Candara" w:cs="Candara"/>
          <w:i/>
          <w:iCs/>
        </w:rPr>
        <w:t>discussion)</w:t>
      </w:r>
    </w:p>
    <w:p w:rsidR="00A80F5D" w:rsidRDefault="0026159F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Family Partnership Committee</w:t>
      </w:r>
    </w:p>
    <w:p w:rsidR="006871E4" w:rsidRPr="00C7197A" w:rsidRDefault="006871E4" w:rsidP="006871E4">
      <w:pPr>
        <w:pStyle w:val="ListParagraph"/>
        <w:numPr>
          <w:ilvl w:val="1"/>
          <w:numId w:val="15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Protocol questions</w:t>
      </w:r>
    </w:p>
    <w:p w:rsidR="00A80F5D" w:rsidRDefault="00120722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Quality Committee</w:t>
      </w:r>
    </w:p>
    <w:p w:rsidR="00D21CBC" w:rsidRPr="00D21CBC" w:rsidRDefault="00D21CBC" w:rsidP="00D21CBC">
      <w:pPr>
        <w:pStyle w:val="ListParagraph"/>
        <w:numPr>
          <w:ilvl w:val="1"/>
          <w:numId w:val="15"/>
        </w:numPr>
        <w:rPr>
          <w:rFonts w:ascii="Candara" w:eastAsia="Candara" w:hAnsi="Candara" w:cs="Candara"/>
          <w:color w:val="auto"/>
        </w:rPr>
      </w:pPr>
      <w:r>
        <w:rPr>
          <w:rFonts w:ascii="Candara" w:hAnsi="Candara"/>
          <w:color w:val="auto"/>
          <w:shd w:val="clear" w:color="auto" w:fill="FFFFFF"/>
        </w:rPr>
        <w:t>R</w:t>
      </w:r>
      <w:r w:rsidRPr="00D21CBC">
        <w:rPr>
          <w:rFonts w:ascii="Candara" w:hAnsi="Candara"/>
          <w:color w:val="auto"/>
          <w:shd w:val="clear" w:color="auto" w:fill="FFFFFF"/>
        </w:rPr>
        <w:t xml:space="preserve">ecommendation for contracting with </w:t>
      </w:r>
      <w:r>
        <w:rPr>
          <w:rFonts w:ascii="Candara" w:hAnsi="Candara"/>
          <w:color w:val="auto"/>
          <w:shd w:val="clear" w:color="auto" w:fill="FFFFFF"/>
        </w:rPr>
        <w:t>(</w:t>
      </w:r>
      <w:r w:rsidRPr="00D21CBC">
        <w:rPr>
          <w:rFonts w:ascii="Candara" w:hAnsi="Candara"/>
          <w:color w:val="auto"/>
          <w:shd w:val="clear" w:color="auto" w:fill="FFFFFF"/>
        </w:rPr>
        <w:t>3</w:t>
      </w:r>
      <w:r>
        <w:rPr>
          <w:rFonts w:ascii="Candara" w:hAnsi="Candara"/>
          <w:color w:val="auto"/>
          <w:shd w:val="clear" w:color="auto" w:fill="FFFFFF"/>
        </w:rPr>
        <w:t>)</w:t>
      </w:r>
      <w:r w:rsidRPr="00D21CBC">
        <w:rPr>
          <w:rFonts w:ascii="Candara" w:hAnsi="Candara"/>
          <w:color w:val="auto"/>
          <w:shd w:val="clear" w:color="auto" w:fill="FFFFFF"/>
        </w:rPr>
        <w:t xml:space="preserve"> QE coaches</w:t>
      </w:r>
      <w:r>
        <w:rPr>
          <w:rFonts w:ascii="Candara" w:hAnsi="Candara"/>
          <w:color w:val="auto"/>
          <w:shd w:val="clear" w:color="auto" w:fill="FFFFFF"/>
        </w:rPr>
        <w:t xml:space="preserve"> (vote)</w:t>
      </w:r>
    </w:p>
    <w:p w:rsidR="00A80F5D" w:rsidRDefault="00120722" w:rsidP="00C7197A">
      <w:pPr>
        <w:pStyle w:val="ListParagraph"/>
        <w:numPr>
          <w:ilvl w:val="0"/>
          <w:numId w:val="15"/>
        </w:numPr>
        <w:rPr>
          <w:rFonts w:ascii="Candara" w:eastAsia="Candara" w:hAnsi="Candara" w:cs="Candara"/>
        </w:rPr>
      </w:pPr>
      <w:r w:rsidRPr="00C7197A">
        <w:rPr>
          <w:rFonts w:ascii="Candara" w:eastAsia="Candara" w:hAnsi="Candara" w:cs="Candara"/>
        </w:rPr>
        <w:t>Access Comm</w:t>
      </w:r>
      <w:r w:rsidR="0026159F" w:rsidRPr="00C7197A">
        <w:rPr>
          <w:rFonts w:ascii="Candara" w:eastAsia="Candara" w:hAnsi="Candara" w:cs="Candara"/>
        </w:rPr>
        <w:t>ittee</w:t>
      </w:r>
    </w:p>
    <w:p w:rsidR="006871E4" w:rsidRPr="00C7197A" w:rsidRDefault="006871E4" w:rsidP="006871E4">
      <w:pPr>
        <w:pStyle w:val="ListParagraph"/>
        <w:numPr>
          <w:ilvl w:val="1"/>
          <w:numId w:val="15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Protocol questions</w:t>
      </w:r>
    </w:p>
    <w:p w:rsidR="00A80F5D" w:rsidRDefault="00120722">
      <w:pPr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Other Items</w:t>
      </w:r>
      <w:r w:rsidR="006871E4">
        <w:rPr>
          <w:rFonts w:ascii="Candara" w:eastAsia="Candara" w:hAnsi="Candara" w:cs="Candara"/>
        </w:rPr>
        <w:t>:</w:t>
      </w:r>
    </w:p>
    <w:p w:rsidR="006871E4" w:rsidRDefault="006871E4" w:rsidP="006871E4">
      <w:pPr>
        <w:pStyle w:val="ListParagraph"/>
        <w:numPr>
          <w:ilvl w:val="0"/>
          <w:numId w:val="20"/>
        </w:numPr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Connecticut State Department of Education RFP</w:t>
      </w:r>
    </w:p>
    <w:p w:rsidR="006871E4" w:rsidRPr="006871E4" w:rsidRDefault="006871E4" w:rsidP="006871E4">
      <w:pPr>
        <w:pStyle w:val="ListParagraph"/>
        <w:numPr>
          <w:ilvl w:val="1"/>
          <w:numId w:val="20"/>
        </w:numPr>
        <w:rPr>
          <w:rFonts w:ascii="Candara" w:eastAsia="Candara" w:hAnsi="Candara" w:cs="Candara"/>
        </w:rPr>
      </w:pPr>
      <w:proofErr w:type="spellStart"/>
      <w:r>
        <w:rPr>
          <w:rFonts w:ascii="Candara" w:eastAsia="Candara" w:hAnsi="Candara" w:cs="Candara"/>
        </w:rPr>
        <w:t>ParentSEE</w:t>
      </w:r>
      <w:proofErr w:type="spellEnd"/>
      <w:r>
        <w:rPr>
          <w:rFonts w:ascii="Candara" w:eastAsia="Candara" w:hAnsi="Candara" w:cs="Candara"/>
        </w:rPr>
        <w:t xml:space="preserve"> model (handouts)</w:t>
      </w:r>
    </w:p>
    <w:p w:rsidR="006871E4" w:rsidRDefault="006871E4">
      <w:pPr>
        <w:ind w:left="360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Announcements</w:t>
      </w:r>
    </w:p>
    <w:p w:rsidR="00A80F5D" w:rsidRDefault="00120722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</w:rPr>
        <w:t>NOTES:</w:t>
      </w:r>
      <w:r>
        <w:rPr>
          <w:rFonts w:ascii="Candara" w:eastAsia="Candara" w:hAnsi="Candara" w:cs="Candara"/>
          <w:sz w:val="22"/>
          <w:szCs w:val="22"/>
        </w:rPr>
        <w:t xml:space="preserve"> </w:t>
      </w:r>
    </w:p>
    <w:p w:rsidR="008D5F4A" w:rsidRDefault="008D5F4A">
      <w:pPr>
        <w:spacing w:line="360" w:lineRule="auto"/>
        <w:rPr>
          <w:rFonts w:ascii="Candara" w:eastAsia="Candara" w:hAnsi="Candara" w:cs="Candara"/>
          <w:sz w:val="22"/>
          <w:szCs w:val="22"/>
        </w:rPr>
      </w:pPr>
      <w:r>
        <w:rPr>
          <w:rFonts w:ascii="Candara" w:eastAsia="Candara" w:hAnsi="Candara" w:cs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F5D" w:rsidRDefault="008D5F4A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Nex</w:t>
      </w:r>
      <w:r w:rsidR="00120722">
        <w:rPr>
          <w:rFonts w:ascii="Candara" w:eastAsia="Candara" w:hAnsi="Candara" w:cs="Candara"/>
          <w:b/>
          <w:bCs/>
          <w:sz w:val="28"/>
          <w:szCs w:val="28"/>
        </w:rPr>
        <w:t xml:space="preserve">t Council Meeting – </w:t>
      </w:r>
      <w:r w:rsidR="00921376">
        <w:rPr>
          <w:rFonts w:ascii="Candara" w:eastAsia="Candara" w:hAnsi="Candara" w:cs="Candara"/>
          <w:b/>
          <w:bCs/>
          <w:sz w:val="28"/>
          <w:szCs w:val="28"/>
        </w:rPr>
        <w:t>November 6</w:t>
      </w:r>
      <w:r w:rsidR="00C206D3">
        <w:rPr>
          <w:rFonts w:ascii="Candara" w:eastAsia="Candara" w:hAnsi="Candara" w:cs="Candara"/>
          <w:b/>
          <w:bCs/>
          <w:sz w:val="28"/>
          <w:szCs w:val="28"/>
        </w:rPr>
        <w:t>, 2019</w:t>
      </w:r>
    </w:p>
    <w:p w:rsidR="00921376" w:rsidRDefault="00921376" w:rsidP="008D5F4A">
      <w:pPr>
        <w:jc w:val="center"/>
        <w:rPr>
          <w:rFonts w:ascii="Candara" w:eastAsia="Candara" w:hAnsi="Candara" w:cs="Candara"/>
          <w:b/>
          <w:bCs/>
          <w:sz w:val="28"/>
          <w:szCs w:val="28"/>
        </w:rPr>
      </w:pPr>
    </w:p>
    <w:sectPr w:rsidR="00921376" w:rsidSect="006204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88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875" w:rsidRDefault="00551875">
      <w:r>
        <w:separator/>
      </w:r>
    </w:p>
  </w:endnote>
  <w:endnote w:type="continuationSeparator" w:id="0">
    <w:p w:rsidR="00551875" w:rsidRDefault="0055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A80F5D">
    <w:pPr>
      <w:ind w:left="1260" w:right="1440"/>
      <w:jc w:val="center"/>
      <w:rPr>
        <w:rFonts w:ascii="Calibri" w:eastAsia="Calibri" w:hAnsi="Calibri" w:cs="Calibri"/>
        <w:sz w:val="20"/>
        <w:szCs w:val="20"/>
      </w:rPr>
    </w:pP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New Haven Early Childhood Council </w:t>
    </w:r>
  </w:p>
  <w:p w:rsidR="00A80F5D" w:rsidRDefault="00120722">
    <w:pPr>
      <w:ind w:left="1260" w:right="144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bCs/>
        <w:sz w:val="18"/>
        <w:szCs w:val="18"/>
      </w:rPr>
      <w:t xml:space="preserve">United Way- 370 James Street, Suite 403 </w:t>
    </w:r>
  </w:p>
  <w:p w:rsidR="00A80F5D" w:rsidRDefault="00120722">
    <w:pPr>
      <w:ind w:left="1260" w:right="1440"/>
      <w:jc w:val="center"/>
    </w:pPr>
    <w:r>
      <w:rPr>
        <w:rFonts w:ascii="Calibri" w:eastAsia="Calibri" w:hAnsi="Calibri" w:cs="Calibri"/>
        <w:b/>
        <w:bCs/>
        <w:sz w:val="18"/>
        <w:szCs w:val="18"/>
      </w:rPr>
      <w:t xml:space="preserve"> New Haven, CT 06513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875" w:rsidRDefault="00551875">
      <w:r>
        <w:separator/>
      </w:r>
    </w:p>
  </w:footnote>
  <w:footnote w:type="continuationSeparator" w:id="0">
    <w:p w:rsidR="00551875" w:rsidRDefault="0055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A80F5D">
    <w:pPr>
      <w:pStyle w:val="HeaderFooter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F5D" w:rsidRDefault="00120722">
    <w:pPr>
      <w:tabs>
        <w:tab w:val="center" w:pos="4320"/>
        <w:tab w:val="right" w:pos="8640"/>
      </w:tabs>
      <w:spacing w:before="720"/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571500</wp:posOffset>
          </wp:positionH>
          <wp:positionV relativeFrom="page">
            <wp:posOffset>9383394</wp:posOffset>
          </wp:positionV>
          <wp:extent cx="457200" cy="457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5829300</wp:posOffset>
          </wp:positionH>
          <wp:positionV relativeFrom="page">
            <wp:posOffset>9387205</wp:posOffset>
          </wp:positionV>
          <wp:extent cx="571500" cy="5441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441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231975" cy="75133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975" cy="751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CB2"/>
    <w:multiLevelType w:val="hybridMultilevel"/>
    <w:tmpl w:val="775A1CB6"/>
    <w:styleLink w:val="ImportedStyle2"/>
    <w:lvl w:ilvl="0" w:tplc="B546AB8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CEFE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EC808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C4D57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E07BB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1C653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C6B8C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6D6E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885E64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2B90FB3"/>
    <w:multiLevelType w:val="hybridMultilevel"/>
    <w:tmpl w:val="1842DE3E"/>
    <w:styleLink w:val="ImportedStyle1"/>
    <w:lvl w:ilvl="0" w:tplc="ABB24E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C652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AC93E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F0042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3045FE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16C84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608E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22589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32944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1319F4"/>
    <w:multiLevelType w:val="hybridMultilevel"/>
    <w:tmpl w:val="9B661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E92D45"/>
    <w:multiLevelType w:val="hybridMultilevel"/>
    <w:tmpl w:val="BF4655C4"/>
    <w:styleLink w:val="ImportedStyle7"/>
    <w:lvl w:ilvl="0" w:tplc="A9140E8E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0EF7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C7C8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EED73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1C466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A2E95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5A7E5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B872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D14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8238EE"/>
    <w:multiLevelType w:val="hybridMultilevel"/>
    <w:tmpl w:val="6260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2A54F7"/>
    <w:multiLevelType w:val="hybridMultilevel"/>
    <w:tmpl w:val="A4305FEC"/>
    <w:styleLink w:val="ImportedStyle5"/>
    <w:lvl w:ilvl="0" w:tplc="4E685F2C">
      <w:start w:val="1"/>
      <w:numFmt w:val="upperRoman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4EC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66532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25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F82C0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62C75A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546F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707CA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5E0846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49F7258"/>
    <w:multiLevelType w:val="hybridMultilevel"/>
    <w:tmpl w:val="8D3E0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5D7671"/>
    <w:multiLevelType w:val="hybridMultilevel"/>
    <w:tmpl w:val="9864A9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87290"/>
    <w:multiLevelType w:val="hybridMultilevel"/>
    <w:tmpl w:val="65D2B6B2"/>
    <w:numStyleLink w:val="ImportedStyle4"/>
  </w:abstractNum>
  <w:abstractNum w:abstractNumId="9">
    <w:nsid w:val="417F5C9D"/>
    <w:multiLevelType w:val="hybridMultilevel"/>
    <w:tmpl w:val="65D2B6B2"/>
    <w:styleLink w:val="ImportedStyle4"/>
    <w:lvl w:ilvl="0" w:tplc="78E68BAC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D02088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048004">
      <w:start w:val="1"/>
      <w:numFmt w:val="lowerRoman"/>
      <w:lvlText w:val="%3."/>
      <w:lvlJc w:val="left"/>
      <w:pPr>
        <w:ind w:left="28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624B0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1EDAD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BA1FF8">
      <w:start w:val="1"/>
      <w:numFmt w:val="lowerRoman"/>
      <w:lvlText w:val="%6."/>
      <w:lvlJc w:val="left"/>
      <w:pPr>
        <w:ind w:left="504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DA79C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47DA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1EF24C">
      <w:start w:val="1"/>
      <w:numFmt w:val="lowerRoman"/>
      <w:lvlText w:val="%9."/>
      <w:lvlJc w:val="left"/>
      <w:pPr>
        <w:ind w:left="72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BB3D2F"/>
    <w:multiLevelType w:val="hybridMultilevel"/>
    <w:tmpl w:val="775A1CB6"/>
    <w:numStyleLink w:val="ImportedStyle2"/>
  </w:abstractNum>
  <w:abstractNum w:abstractNumId="11">
    <w:nsid w:val="430B33ED"/>
    <w:multiLevelType w:val="hybridMultilevel"/>
    <w:tmpl w:val="4D124086"/>
    <w:numStyleLink w:val="ImportedStyle3"/>
  </w:abstractNum>
  <w:abstractNum w:abstractNumId="12">
    <w:nsid w:val="48494A90"/>
    <w:multiLevelType w:val="hybridMultilevel"/>
    <w:tmpl w:val="75BE7F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866370"/>
    <w:multiLevelType w:val="hybridMultilevel"/>
    <w:tmpl w:val="383CC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F601D7"/>
    <w:multiLevelType w:val="hybridMultilevel"/>
    <w:tmpl w:val="008A2FA4"/>
    <w:numStyleLink w:val="ImportedStyle6"/>
  </w:abstractNum>
  <w:abstractNum w:abstractNumId="15">
    <w:nsid w:val="5EB62603"/>
    <w:multiLevelType w:val="hybridMultilevel"/>
    <w:tmpl w:val="BF4655C4"/>
    <w:numStyleLink w:val="ImportedStyle7"/>
  </w:abstractNum>
  <w:abstractNum w:abstractNumId="16">
    <w:nsid w:val="63975430"/>
    <w:multiLevelType w:val="hybridMultilevel"/>
    <w:tmpl w:val="008A2FA4"/>
    <w:styleLink w:val="ImportedStyle6"/>
    <w:lvl w:ilvl="0" w:tplc="3630558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E9CC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EAF1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CB0A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32952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7AE1F2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4B7E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8ED948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2F23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D67454D"/>
    <w:multiLevelType w:val="hybridMultilevel"/>
    <w:tmpl w:val="1842DE3E"/>
    <w:numStyleLink w:val="ImportedStyle1"/>
  </w:abstractNum>
  <w:abstractNum w:abstractNumId="18">
    <w:nsid w:val="7605738A"/>
    <w:multiLevelType w:val="hybridMultilevel"/>
    <w:tmpl w:val="A4305FEC"/>
    <w:numStyleLink w:val="ImportedStyle5"/>
  </w:abstractNum>
  <w:abstractNum w:abstractNumId="19">
    <w:nsid w:val="7DEF0A84"/>
    <w:multiLevelType w:val="hybridMultilevel"/>
    <w:tmpl w:val="4D124086"/>
    <w:styleLink w:val="ImportedStyle3"/>
    <w:lvl w:ilvl="0" w:tplc="B3CAD708">
      <w:start w:val="1"/>
      <w:numFmt w:val="decimal"/>
      <w:lvlText w:val="%1.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E8970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8C0A50">
      <w:start w:val="1"/>
      <w:numFmt w:val="lowerLetter"/>
      <w:suff w:val="nothing"/>
      <w:lvlText w:val="%3."/>
      <w:lvlJc w:val="left"/>
      <w:pPr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465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40BA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2E1E46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B25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34B5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88E720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F4713FD"/>
    <w:multiLevelType w:val="hybridMultilevel"/>
    <w:tmpl w:val="16CCF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10"/>
  </w:num>
  <w:num w:numId="5">
    <w:abstractNumId w:val="19"/>
  </w:num>
  <w:num w:numId="6">
    <w:abstractNumId w:val="11"/>
  </w:num>
  <w:num w:numId="7">
    <w:abstractNumId w:val="9"/>
  </w:num>
  <w:num w:numId="8">
    <w:abstractNumId w:val="8"/>
  </w:num>
  <w:num w:numId="9">
    <w:abstractNumId w:val="5"/>
  </w:num>
  <w:num w:numId="10">
    <w:abstractNumId w:val="18"/>
  </w:num>
  <w:num w:numId="11">
    <w:abstractNumId w:val="16"/>
  </w:num>
  <w:num w:numId="12">
    <w:abstractNumId w:val="14"/>
  </w:num>
  <w:num w:numId="13">
    <w:abstractNumId w:val="3"/>
  </w:num>
  <w:num w:numId="14">
    <w:abstractNumId w:val="15"/>
  </w:num>
  <w:num w:numId="15">
    <w:abstractNumId w:val="2"/>
  </w:num>
  <w:num w:numId="16">
    <w:abstractNumId w:val="6"/>
  </w:num>
  <w:num w:numId="17">
    <w:abstractNumId w:val="13"/>
  </w:num>
  <w:num w:numId="18">
    <w:abstractNumId w:val="7"/>
  </w:num>
  <w:num w:numId="19">
    <w:abstractNumId w:val="4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0F5D"/>
    <w:rsid w:val="000166A5"/>
    <w:rsid w:val="000A2C46"/>
    <w:rsid w:val="000B441F"/>
    <w:rsid w:val="000C1C17"/>
    <w:rsid w:val="000D49C2"/>
    <w:rsid w:val="00113282"/>
    <w:rsid w:val="00120722"/>
    <w:rsid w:val="00213C9E"/>
    <w:rsid w:val="0026159F"/>
    <w:rsid w:val="0029713C"/>
    <w:rsid w:val="00337A7C"/>
    <w:rsid w:val="00347379"/>
    <w:rsid w:val="0036131C"/>
    <w:rsid w:val="003A59B8"/>
    <w:rsid w:val="003C7077"/>
    <w:rsid w:val="003D3432"/>
    <w:rsid w:val="005351D5"/>
    <w:rsid w:val="00551875"/>
    <w:rsid w:val="00560564"/>
    <w:rsid w:val="00561096"/>
    <w:rsid w:val="0056534E"/>
    <w:rsid w:val="005B291E"/>
    <w:rsid w:val="005C5B4D"/>
    <w:rsid w:val="00606841"/>
    <w:rsid w:val="00617F9D"/>
    <w:rsid w:val="00620418"/>
    <w:rsid w:val="006871E4"/>
    <w:rsid w:val="006B3687"/>
    <w:rsid w:val="006B7655"/>
    <w:rsid w:val="006D55C0"/>
    <w:rsid w:val="006E59E4"/>
    <w:rsid w:val="006F3482"/>
    <w:rsid w:val="0072658D"/>
    <w:rsid w:val="00733F0D"/>
    <w:rsid w:val="007721F9"/>
    <w:rsid w:val="00772CB0"/>
    <w:rsid w:val="00775C1C"/>
    <w:rsid w:val="008570A4"/>
    <w:rsid w:val="008811E0"/>
    <w:rsid w:val="00884C3A"/>
    <w:rsid w:val="0089411A"/>
    <w:rsid w:val="008C2D66"/>
    <w:rsid w:val="008D5F4A"/>
    <w:rsid w:val="008E0B0A"/>
    <w:rsid w:val="008F5AFC"/>
    <w:rsid w:val="00910462"/>
    <w:rsid w:val="00921376"/>
    <w:rsid w:val="009930A5"/>
    <w:rsid w:val="00A07D89"/>
    <w:rsid w:val="00A32B87"/>
    <w:rsid w:val="00A51956"/>
    <w:rsid w:val="00A80F5D"/>
    <w:rsid w:val="00A9372F"/>
    <w:rsid w:val="00B313BB"/>
    <w:rsid w:val="00B439DE"/>
    <w:rsid w:val="00B56364"/>
    <w:rsid w:val="00C055DD"/>
    <w:rsid w:val="00C059C2"/>
    <w:rsid w:val="00C206D3"/>
    <w:rsid w:val="00C305F1"/>
    <w:rsid w:val="00C7197A"/>
    <w:rsid w:val="00D07A9B"/>
    <w:rsid w:val="00D21CBC"/>
    <w:rsid w:val="00D50CE5"/>
    <w:rsid w:val="00D73AE4"/>
    <w:rsid w:val="00DA6CC2"/>
    <w:rsid w:val="00E95EED"/>
    <w:rsid w:val="00EA74F5"/>
    <w:rsid w:val="00F0395C"/>
    <w:rsid w:val="00F05D3F"/>
    <w:rsid w:val="00F13080"/>
    <w:rsid w:val="00F27604"/>
    <w:rsid w:val="00F324E1"/>
    <w:rsid w:val="00F37D62"/>
    <w:rsid w:val="00F5372A"/>
    <w:rsid w:val="00F54346"/>
    <w:rsid w:val="00F61B44"/>
    <w:rsid w:val="00F64275"/>
    <w:rsid w:val="00F65E7E"/>
    <w:rsid w:val="00F71D60"/>
    <w:rsid w:val="00FB66C3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0418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0418"/>
    <w:rPr>
      <w:u w:val="single"/>
    </w:rPr>
  </w:style>
  <w:style w:type="paragraph" w:customStyle="1" w:styleId="HeaderFooter">
    <w:name w:val="Header &amp; Footer"/>
    <w:rsid w:val="006204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edStyle1">
    <w:name w:val="Imported Style 1"/>
    <w:rsid w:val="00620418"/>
    <w:pPr>
      <w:numPr>
        <w:numId w:val="1"/>
      </w:numPr>
    </w:pPr>
  </w:style>
  <w:style w:type="numbering" w:customStyle="1" w:styleId="ImportedStyle2">
    <w:name w:val="Imported Style 2"/>
    <w:rsid w:val="00620418"/>
    <w:pPr>
      <w:numPr>
        <w:numId w:val="3"/>
      </w:numPr>
    </w:pPr>
  </w:style>
  <w:style w:type="paragraph" w:customStyle="1" w:styleId="Default">
    <w:name w:val="Default"/>
    <w:rsid w:val="00620418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3">
    <w:name w:val="Imported Style 3"/>
    <w:rsid w:val="00620418"/>
    <w:pPr>
      <w:numPr>
        <w:numId w:val="5"/>
      </w:numPr>
    </w:pPr>
  </w:style>
  <w:style w:type="numbering" w:customStyle="1" w:styleId="ImportedStyle4">
    <w:name w:val="Imported Style 4"/>
    <w:rsid w:val="00620418"/>
    <w:pPr>
      <w:numPr>
        <w:numId w:val="7"/>
      </w:numPr>
    </w:pPr>
  </w:style>
  <w:style w:type="numbering" w:customStyle="1" w:styleId="ImportedStyle5">
    <w:name w:val="Imported Style 5"/>
    <w:rsid w:val="00620418"/>
    <w:pPr>
      <w:numPr>
        <w:numId w:val="9"/>
      </w:numPr>
    </w:pPr>
  </w:style>
  <w:style w:type="paragraph" w:styleId="NormalWeb">
    <w:name w:val="Normal (Web)"/>
    <w:rsid w:val="00620418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6">
    <w:name w:val="Imported Style 6"/>
    <w:rsid w:val="00620418"/>
    <w:pPr>
      <w:numPr>
        <w:numId w:val="11"/>
      </w:numPr>
    </w:pPr>
  </w:style>
  <w:style w:type="numbering" w:customStyle="1" w:styleId="ImportedStyle7">
    <w:name w:val="Imported Style 7"/>
    <w:rsid w:val="00620418"/>
    <w:pPr>
      <w:numPr>
        <w:numId w:val="1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2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418"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2041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58D"/>
    <w:rPr>
      <w:rFonts w:ascii="Segoe UI" w:hAnsi="Segoe UI" w:cs="Segoe UI"/>
      <w:color w:val="000000"/>
      <w:sz w:val="18"/>
      <w:szCs w:val="18"/>
      <w:u w:color="000000"/>
    </w:rPr>
  </w:style>
  <w:style w:type="paragraph" w:styleId="ListParagraph">
    <w:name w:val="List Paragraph"/>
    <w:basedOn w:val="Normal"/>
    <w:uiPriority w:val="34"/>
    <w:qFormat/>
    <w:rsid w:val="00C7197A"/>
    <w:pPr>
      <w:ind w:left="720"/>
      <w:contextualSpacing/>
    </w:pPr>
  </w:style>
  <w:style w:type="table" w:styleId="TableGrid">
    <w:name w:val="Table Grid"/>
    <w:basedOn w:val="TableNormal"/>
    <w:uiPriority w:val="39"/>
    <w:rsid w:val="00A07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46252612390534309msolistparagraph">
    <w:name w:val="m_-146252612390534309msolistparagraph"/>
    <w:basedOn w:val="Normal"/>
    <w:rsid w:val="00F324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Baker</dc:creator>
  <cp:lastModifiedBy>James Baker</cp:lastModifiedBy>
  <cp:revision>13</cp:revision>
  <dcterms:created xsi:type="dcterms:W3CDTF">2019-09-24T16:00:00Z</dcterms:created>
  <dcterms:modified xsi:type="dcterms:W3CDTF">2019-09-27T20:24:00Z</dcterms:modified>
</cp:coreProperties>
</file>